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A6759">
        <w:rPr>
          <w:sz w:val="28"/>
          <w:szCs w:val="28"/>
        </w:rPr>
        <w:t xml:space="preserve">Приложение 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A6759">
        <w:rPr>
          <w:sz w:val="28"/>
          <w:szCs w:val="28"/>
        </w:rPr>
        <w:t xml:space="preserve">к приказу 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A6759">
        <w:rPr>
          <w:sz w:val="28"/>
          <w:szCs w:val="28"/>
        </w:rPr>
        <w:t xml:space="preserve">от 07.09.2023 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A6759">
        <w:rPr>
          <w:sz w:val="28"/>
          <w:szCs w:val="28"/>
        </w:rPr>
        <w:t>№ 81-МР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Протокол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 xml:space="preserve">заседания жюри  </w:t>
      </w:r>
      <w:r w:rsidRPr="004A6759">
        <w:rPr>
          <w:rStyle w:val="s1"/>
          <w:b/>
          <w:bCs/>
          <w:color w:val="000000"/>
          <w:sz w:val="28"/>
          <w:szCs w:val="28"/>
        </w:rPr>
        <w:t xml:space="preserve">Смоленского городского конкурса видеороликов по пожарной безопасности и чрезвычайных ситуациях среди дошкольных образовательных организаций города Смоленска  «Пожару нет!» 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A6759">
        <w:rPr>
          <w:rStyle w:val="s1"/>
          <w:b/>
          <w:bCs/>
          <w:color w:val="000000"/>
          <w:sz w:val="28"/>
          <w:szCs w:val="28"/>
        </w:rPr>
        <w:t xml:space="preserve">в рамках социального  проекта 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A6759">
        <w:rPr>
          <w:rStyle w:val="s1"/>
          <w:b/>
          <w:bCs/>
          <w:color w:val="000000"/>
          <w:sz w:val="28"/>
          <w:szCs w:val="28"/>
        </w:rPr>
        <w:t>«Сегодня играем - завтра спасаем!»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 xml:space="preserve">от  </w:t>
      </w:r>
      <w:r w:rsidRPr="004A6759">
        <w:rPr>
          <w:sz w:val="28"/>
          <w:szCs w:val="28"/>
        </w:rPr>
        <w:t>12.10.</w:t>
      </w:r>
      <w:r w:rsidRPr="004A6759">
        <w:rPr>
          <w:color w:val="000000"/>
          <w:sz w:val="28"/>
          <w:szCs w:val="28"/>
        </w:rPr>
        <w:t>2023 года</w:t>
      </w:r>
    </w:p>
    <w:p w:rsidR="004A6759" w:rsidRPr="004A6759" w:rsidRDefault="004A6759" w:rsidP="004A675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Повестка</w:t>
      </w:r>
    </w:p>
    <w:p w:rsidR="004A6759" w:rsidRPr="004A6759" w:rsidRDefault="004A6759" w:rsidP="004A6759">
      <w:pPr>
        <w:pStyle w:val="p2"/>
        <w:shd w:val="clear" w:color="auto" w:fill="FFFFFF"/>
        <w:ind w:left="-567" w:firstLine="567"/>
        <w:jc w:val="both"/>
        <w:rPr>
          <w:bCs/>
          <w:sz w:val="28"/>
          <w:szCs w:val="28"/>
        </w:rPr>
      </w:pPr>
      <w:r w:rsidRPr="004A6759">
        <w:rPr>
          <w:sz w:val="28"/>
          <w:szCs w:val="28"/>
        </w:rPr>
        <w:t xml:space="preserve">   </w:t>
      </w:r>
      <w:proofErr w:type="gramStart"/>
      <w:r w:rsidRPr="004A6759">
        <w:rPr>
          <w:sz w:val="28"/>
          <w:szCs w:val="28"/>
        </w:rPr>
        <w:t xml:space="preserve">Подведение итогов  </w:t>
      </w:r>
      <w:r w:rsidRPr="004A6759">
        <w:rPr>
          <w:rStyle w:val="s1"/>
          <w:bCs/>
          <w:sz w:val="28"/>
          <w:szCs w:val="28"/>
        </w:rPr>
        <w:t>Смоленского городского конкурса видеороликов по пожарной безопасности и чрезвычайных ситуациях среди дошкольных образовательных организаций города Смоленска  «Пожару нет!» в рамках социального  проекта «Сегодня играем - завтра спасаем!»</w:t>
      </w:r>
      <w:proofErr w:type="gramEnd"/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Цели и задачи конкурса:</w:t>
      </w:r>
      <w:r w:rsidRPr="004A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 xml:space="preserve">  - формирование и закрепление </w:t>
      </w:r>
      <w:proofErr w:type="gramStart"/>
      <w:r w:rsidRPr="004A6759">
        <w:rPr>
          <w:rFonts w:ascii="Times New Roman" w:hAnsi="Times New Roman" w:cs="Times New Roman"/>
          <w:sz w:val="28"/>
          <w:szCs w:val="28"/>
        </w:rPr>
        <w:t>навыков грамотного поведения всех участников образовательного процесса дошкольных образовательных организаций</w:t>
      </w:r>
      <w:proofErr w:type="gramEnd"/>
      <w:r w:rsidRPr="004A6759">
        <w:rPr>
          <w:rFonts w:ascii="Times New Roman" w:hAnsi="Times New Roman" w:cs="Times New Roman"/>
          <w:sz w:val="28"/>
          <w:szCs w:val="28"/>
        </w:rPr>
        <w:t xml:space="preserve"> в условиях пожара и других чрезвычайных ситуациях; осуществление противопожарной пропаганды;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 xml:space="preserve"> -  изучение воспитанниками дошкольных образовательных организаций Правил пожарной безопасности, обучение действиям в условиях пожара и других чрезвычайных ситуациях; 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 xml:space="preserve">          - усиление противопожарной пропаганды и профилактики правонарушений несовершеннолетних в области пожарной безопасности</w:t>
      </w:r>
    </w:p>
    <w:p w:rsidR="004A6759" w:rsidRPr="004A6759" w:rsidRDefault="004A6759" w:rsidP="004A6759">
      <w:pPr>
        <w:ind w:left="-567" w:firstLine="567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 xml:space="preserve">          - активизация и поддержка творческой инициативы педагогических работников дошкольных организаций в области пожарной безопасности.</w:t>
      </w:r>
    </w:p>
    <w:p w:rsidR="004A6759" w:rsidRPr="004A6759" w:rsidRDefault="004A6759" w:rsidP="004A6759">
      <w:pPr>
        <w:pStyle w:val="p13"/>
        <w:spacing w:before="0" w:beforeAutospacing="0" w:after="0" w:afterAutospacing="0"/>
        <w:ind w:left="-567" w:right="-55" w:firstLine="567"/>
        <w:jc w:val="center"/>
        <w:rPr>
          <w:b/>
          <w:bCs/>
          <w:color w:val="000000"/>
          <w:sz w:val="28"/>
          <w:szCs w:val="28"/>
        </w:rPr>
      </w:pPr>
    </w:p>
    <w:p w:rsidR="004A6759" w:rsidRPr="004A6759" w:rsidRDefault="004A6759" w:rsidP="004A6759">
      <w:pPr>
        <w:pStyle w:val="p1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Тематика конкурса</w:t>
      </w:r>
      <w:r w:rsidRPr="004A6759">
        <w:rPr>
          <w:color w:val="000000"/>
          <w:sz w:val="28"/>
          <w:szCs w:val="28"/>
        </w:rPr>
        <w:t>:</w:t>
      </w:r>
    </w:p>
    <w:p w:rsidR="004A6759" w:rsidRPr="004A6759" w:rsidRDefault="004A6759" w:rsidP="004A6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>предупреждение пожаров и шалости детей с огнем;</w:t>
      </w:r>
    </w:p>
    <w:p w:rsidR="004A6759" w:rsidRPr="004A6759" w:rsidRDefault="004A6759" w:rsidP="004A6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>действия в условиях пожара и чрезвычайной ситуации;</w:t>
      </w:r>
    </w:p>
    <w:p w:rsidR="004A6759" w:rsidRPr="004A6759" w:rsidRDefault="004A6759" w:rsidP="004A6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 xml:space="preserve">пожары в быту; </w:t>
      </w:r>
    </w:p>
    <w:p w:rsidR="004A6759" w:rsidRPr="004A6759" w:rsidRDefault="004A6759" w:rsidP="004A6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>правила пожарной безопасности, являющие причинами возникновения пожаров;</w:t>
      </w:r>
    </w:p>
    <w:p w:rsidR="004A6759" w:rsidRPr="004A6759" w:rsidRDefault="004A6759" w:rsidP="004A6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>причины пожаров;</w:t>
      </w:r>
    </w:p>
    <w:p w:rsidR="004A6759" w:rsidRPr="004A6759" w:rsidRDefault="004A6759" w:rsidP="004A6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sz w:val="28"/>
          <w:szCs w:val="28"/>
        </w:rPr>
        <w:t>реклама и юмор в пожарном и спасательном деле.</w:t>
      </w:r>
    </w:p>
    <w:p w:rsidR="004A6759" w:rsidRPr="004A6759" w:rsidRDefault="004A6759" w:rsidP="004A6759">
      <w:pPr>
        <w:pStyle w:val="p1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A6759" w:rsidRPr="004A6759" w:rsidRDefault="004A6759" w:rsidP="004A6759">
      <w:pPr>
        <w:pStyle w:val="a3"/>
        <w:ind w:left="-567" w:firstLine="567"/>
        <w:jc w:val="both"/>
        <w:rPr>
          <w:b/>
          <w:sz w:val="28"/>
          <w:szCs w:val="28"/>
        </w:rPr>
      </w:pPr>
      <w:r w:rsidRPr="004A6759">
        <w:rPr>
          <w:b/>
          <w:sz w:val="28"/>
          <w:szCs w:val="28"/>
        </w:rPr>
        <w:t xml:space="preserve">Решение жюри:  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lastRenderedPageBreak/>
        <w:t>В конкурсе приняли участие воспитанники в возрасте от 3 до 7 лет: 198 воспитанников. На рассмотрение городской конкурсной комиссии представлены</w:t>
      </w:r>
      <w:r w:rsidRPr="004A6759">
        <w:rPr>
          <w:color w:val="FF0000"/>
          <w:sz w:val="28"/>
          <w:szCs w:val="28"/>
        </w:rPr>
        <w:t xml:space="preserve"> </w:t>
      </w:r>
      <w:r w:rsidRPr="004A6759">
        <w:rPr>
          <w:sz w:val="28"/>
          <w:szCs w:val="28"/>
        </w:rPr>
        <w:t>45 видеозаписей из 36 образовательных организаций города Смоленска.</w:t>
      </w:r>
    </w:p>
    <w:p w:rsidR="004A6759" w:rsidRPr="004A6759" w:rsidRDefault="004A6759" w:rsidP="004A6759">
      <w:pPr>
        <w:pStyle w:val="a3"/>
        <w:ind w:left="-567" w:firstLine="567"/>
        <w:jc w:val="both"/>
        <w:rPr>
          <w:b/>
          <w:sz w:val="28"/>
          <w:szCs w:val="28"/>
        </w:rPr>
      </w:pPr>
      <w:r w:rsidRPr="004A6759">
        <w:rPr>
          <w:b/>
          <w:sz w:val="28"/>
          <w:szCs w:val="28"/>
        </w:rPr>
        <w:t xml:space="preserve">6 номеров не соответствовало положению конкурса «Пожару нет!» Эти номера жюри рекомендовало для участия в фестивале «Искорка». Это детские сады: 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t>- МБДОУ  «Детский сад № 1 «</w:t>
      </w:r>
      <w:proofErr w:type="spellStart"/>
      <w:r w:rsidRPr="004A6759">
        <w:rPr>
          <w:sz w:val="28"/>
          <w:szCs w:val="28"/>
        </w:rPr>
        <w:t>Смоляночка</w:t>
      </w:r>
      <w:proofErr w:type="spellEnd"/>
      <w:r w:rsidRPr="004A6759">
        <w:rPr>
          <w:sz w:val="28"/>
          <w:szCs w:val="28"/>
        </w:rPr>
        <w:t xml:space="preserve">» с номером «Спички детям не нужны» 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t xml:space="preserve">- МБДОУ  «Детский сад № 27 «Садко» с номером «Пожар в </w:t>
      </w:r>
      <w:proofErr w:type="spellStart"/>
      <w:r w:rsidRPr="004A6759">
        <w:rPr>
          <w:sz w:val="28"/>
          <w:szCs w:val="28"/>
        </w:rPr>
        <w:t>лопатинском</w:t>
      </w:r>
      <w:proofErr w:type="spellEnd"/>
      <w:r w:rsidRPr="004A6759">
        <w:rPr>
          <w:sz w:val="28"/>
          <w:szCs w:val="28"/>
        </w:rPr>
        <w:t xml:space="preserve"> саду»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t>- МБДОУ  «Детский сад № 27 «Садко» с номером «Кошкин дом»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t>- МБДОУ  «Детский сад № 50 «Незабудка» с номером «Пожару нет!»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t>- МБДОУ «Детский сад № 64 «Солнечный зайчик» с номером «Кошкин дом»</w:t>
      </w:r>
    </w:p>
    <w:p w:rsidR="004A6759" w:rsidRPr="004A6759" w:rsidRDefault="004A6759" w:rsidP="004A6759">
      <w:pPr>
        <w:pStyle w:val="a3"/>
        <w:ind w:left="-567" w:firstLine="567"/>
        <w:jc w:val="both"/>
        <w:rPr>
          <w:sz w:val="28"/>
          <w:szCs w:val="28"/>
        </w:rPr>
      </w:pPr>
      <w:r w:rsidRPr="004A6759">
        <w:rPr>
          <w:sz w:val="28"/>
          <w:szCs w:val="28"/>
        </w:rPr>
        <w:t>- МБДОУ «Детский сад № 65 «</w:t>
      </w:r>
      <w:proofErr w:type="spellStart"/>
      <w:r w:rsidRPr="004A6759">
        <w:rPr>
          <w:sz w:val="28"/>
          <w:szCs w:val="28"/>
        </w:rPr>
        <w:t>Дюймовочка</w:t>
      </w:r>
      <w:proofErr w:type="spellEnd"/>
      <w:r w:rsidRPr="004A6759">
        <w:rPr>
          <w:sz w:val="28"/>
          <w:szCs w:val="28"/>
        </w:rPr>
        <w:t>» с номером Агитбригада «Без пожаров»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Жюри в составе: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председатель жюри:</w:t>
      </w:r>
    </w:p>
    <w:p w:rsidR="004A6759" w:rsidRPr="004A6759" w:rsidRDefault="004A6759" w:rsidP="004A6759">
      <w:pPr>
        <w:tabs>
          <w:tab w:val="left" w:pos="234"/>
        </w:tabs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- Е.А. </w:t>
      </w:r>
      <w:proofErr w:type="spellStart"/>
      <w:r w:rsidRPr="004A6759">
        <w:rPr>
          <w:rFonts w:ascii="Times New Roman" w:hAnsi="Times New Roman" w:cs="Times New Roman"/>
          <w:color w:val="000000"/>
          <w:sz w:val="28"/>
          <w:szCs w:val="28"/>
        </w:rPr>
        <w:t>Подобед</w:t>
      </w:r>
      <w:proofErr w:type="spellEnd"/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, первый заместитель СОО ВДПО                                               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члены жюри: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>- И.И. Захарчук, инструктор по социально-ориентированной деятельности Смоленского городского отделения ВДПО;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>- О.В. Фролова, методист методического отдела МБУ ДО «ЦДО»;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 xml:space="preserve">- Е.В. </w:t>
      </w:r>
      <w:proofErr w:type="spellStart"/>
      <w:r w:rsidRPr="004A6759">
        <w:rPr>
          <w:color w:val="000000"/>
          <w:sz w:val="28"/>
          <w:szCs w:val="28"/>
        </w:rPr>
        <w:t>Мальчевская</w:t>
      </w:r>
      <w:proofErr w:type="spellEnd"/>
      <w:r w:rsidRPr="004A6759">
        <w:rPr>
          <w:color w:val="000000"/>
          <w:sz w:val="28"/>
          <w:szCs w:val="28"/>
        </w:rPr>
        <w:t xml:space="preserve">, менеджер культурно-массовой работы МБУК «Центр культуры»; </w:t>
      </w:r>
    </w:p>
    <w:p w:rsidR="004A6759" w:rsidRPr="004A6759" w:rsidRDefault="004A6759" w:rsidP="004A6759">
      <w:pPr>
        <w:pStyle w:val="p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>- Н.А. Кузнецова, старший воспитатель МБДОУ «Детский сад № 49 «Настенька»</w:t>
      </w:r>
    </w:p>
    <w:p w:rsidR="004A6759" w:rsidRPr="004A6759" w:rsidRDefault="004A6759" w:rsidP="004A6759">
      <w:pPr>
        <w:pStyle w:val="p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 xml:space="preserve">- М.К. </w:t>
      </w:r>
      <w:proofErr w:type="spellStart"/>
      <w:r w:rsidRPr="004A6759">
        <w:rPr>
          <w:color w:val="000000"/>
          <w:sz w:val="28"/>
          <w:szCs w:val="28"/>
        </w:rPr>
        <w:t>Кухарская</w:t>
      </w:r>
      <w:proofErr w:type="spellEnd"/>
      <w:r w:rsidRPr="004A6759">
        <w:rPr>
          <w:color w:val="000000"/>
          <w:sz w:val="28"/>
          <w:szCs w:val="28"/>
        </w:rPr>
        <w:t>, старший воспитатель МБДОУ «Детский сад № 48 «</w:t>
      </w:r>
      <w:proofErr w:type="spellStart"/>
      <w:r w:rsidRPr="004A6759">
        <w:rPr>
          <w:color w:val="000000"/>
          <w:sz w:val="28"/>
          <w:szCs w:val="28"/>
        </w:rPr>
        <w:t>Совушка</w:t>
      </w:r>
      <w:proofErr w:type="spellEnd"/>
      <w:r w:rsidRPr="004A6759">
        <w:rPr>
          <w:color w:val="000000"/>
          <w:sz w:val="28"/>
          <w:szCs w:val="28"/>
        </w:rPr>
        <w:t xml:space="preserve">» </w:t>
      </w:r>
    </w:p>
    <w:p w:rsidR="004A6759" w:rsidRPr="004A6759" w:rsidRDefault="004A6759" w:rsidP="004A6759">
      <w:pPr>
        <w:pStyle w:val="p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Тематика 1. 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«Предупреждение пожаров и детской шалости с огнём»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- 1 место</w:t>
      </w: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- МБДОУ «Детский сад №7» г. Смоленск, группа компенсирующей направленности для детей с косоглазием и </w:t>
      </w:r>
      <w:proofErr w:type="spellStart"/>
      <w:r w:rsidRPr="004A6759">
        <w:rPr>
          <w:rFonts w:ascii="Times New Roman" w:hAnsi="Times New Roman" w:cs="Times New Roman"/>
          <w:color w:val="000000"/>
          <w:sz w:val="28"/>
          <w:szCs w:val="28"/>
        </w:rPr>
        <w:t>амблиопией</w:t>
      </w:r>
      <w:proofErr w:type="spellEnd"/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№2 - видеоролик «Спичка-невеличка, огонь-великан»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- 2 место</w:t>
      </w: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- МБДОУ «Детский сад № 31 «Светлана» - видеоролик «Спички детям не игрушка»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- 3 место</w:t>
      </w: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- МБДОУ «Детский сад № 44 «Красная шапочка» - видеоролик «Причина возгорания – Детское непослушание» сказка о том, что нельзя играть с огнем.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Тематика 2.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lastRenderedPageBreak/>
        <w:t>«Действия в условиях пожара и чрезвычайной ситуации»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- 1 место</w:t>
      </w:r>
      <w:r w:rsidRPr="004A6759">
        <w:rPr>
          <w:rFonts w:ascii="Times New Roman" w:hAnsi="Times New Roman" w:cs="Times New Roman"/>
          <w:sz w:val="28"/>
          <w:szCs w:val="28"/>
        </w:rPr>
        <w:t xml:space="preserve"> – МБДОУ «Детский сад № 81 «Островок» - видеоролик «Видеоролик на тему юмор в пожарном и спасательном деле: «Мишка пожарный»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- 2 место</w:t>
      </w:r>
      <w:r w:rsidRPr="004A6759">
        <w:rPr>
          <w:rFonts w:ascii="Times New Roman" w:hAnsi="Times New Roman" w:cs="Times New Roman"/>
          <w:sz w:val="28"/>
          <w:szCs w:val="28"/>
        </w:rPr>
        <w:t xml:space="preserve"> - МБДОУ «Детский сад № 61 «Флажок» - видеоролик «Детский познавательный </w:t>
      </w:r>
      <w:proofErr w:type="spellStart"/>
      <w:r w:rsidRPr="004A6759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Pr="004A6759">
        <w:rPr>
          <w:rFonts w:ascii="Times New Roman" w:hAnsi="Times New Roman" w:cs="Times New Roman"/>
          <w:sz w:val="28"/>
          <w:szCs w:val="28"/>
        </w:rPr>
        <w:t xml:space="preserve"> «01» («101»)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- 3 место</w:t>
      </w:r>
      <w:r w:rsidRPr="004A6759">
        <w:rPr>
          <w:rFonts w:ascii="Times New Roman" w:hAnsi="Times New Roman" w:cs="Times New Roman"/>
          <w:sz w:val="28"/>
          <w:szCs w:val="28"/>
        </w:rPr>
        <w:t xml:space="preserve"> - МБДОУ «Детский сад № 55 «Мишутка» - видеоролик  «Знаки пожарной безопасности»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Тематика 3.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«Пожары в быту»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- 1 место</w:t>
      </w: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- МБДОУ «Детский сад № 73 «Малыш» - видеоролик «Лёшка-пожарный на защите дома от пожара!»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- 2 место</w:t>
      </w: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- МБДОУ «Детский сад № 23 «Огонек» - видеоролик «Пожары в быту»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- 3 место</w:t>
      </w:r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- МБДОУ «Детский сад № 85 «Гнёздышко» - видеоролик «Братья </w:t>
      </w:r>
      <w:proofErr w:type="spellStart"/>
      <w:r w:rsidRPr="004A6759">
        <w:rPr>
          <w:rFonts w:ascii="Times New Roman" w:hAnsi="Times New Roman" w:cs="Times New Roman"/>
          <w:color w:val="000000"/>
          <w:sz w:val="28"/>
          <w:szCs w:val="28"/>
        </w:rPr>
        <w:t>Василашко</w:t>
      </w:r>
      <w:proofErr w:type="spellEnd"/>
      <w:r w:rsidRPr="004A6759">
        <w:rPr>
          <w:rFonts w:ascii="Times New Roman" w:hAnsi="Times New Roman" w:cs="Times New Roman"/>
          <w:color w:val="000000"/>
          <w:sz w:val="28"/>
          <w:szCs w:val="28"/>
        </w:rPr>
        <w:t xml:space="preserve"> спешат на помощь»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>Тематика 4.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4A6759">
        <w:rPr>
          <w:rFonts w:ascii="Times New Roman" w:hAnsi="Times New Roman" w:cs="Times New Roman"/>
          <w:b/>
          <w:sz w:val="28"/>
          <w:szCs w:val="28"/>
        </w:rPr>
        <w:t>Правила пожарной безопасности, являющие причинами возникновения пожаров»</w:t>
      </w:r>
    </w:p>
    <w:p w:rsidR="004A6759" w:rsidRPr="004A6759" w:rsidRDefault="004A6759" w:rsidP="004A67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- 1 место</w:t>
      </w:r>
      <w:r w:rsidRPr="004A6759">
        <w:rPr>
          <w:rFonts w:ascii="Times New Roman" w:hAnsi="Times New Roman" w:cs="Times New Roman"/>
          <w:sz w:val="28"/>
          <w:szCs w:val="28"/>
        </w:rPr>
        <w:t xml:space="preserve"> - МБДОУ «Детский сад № 10 «Звёздочка» - видеоролик «Один дома»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- 2 место</w:t>
      </w:r>
      <w:r w:rsidRPr="004A6759">
        <w:rPr>
          <w:rFonts w:ascii="Times New Roman" w:hAnsi="Times New Roman" w:cs="Times New Roman"/>
          <w:sz w:val="28"/>
          <w:szCs w:val="28"/>
        </w:rPr>
        <w:t xml:space="preserve"> - МБДОУ «Детский сад № 13 «Земляничка» - видеоролик «Огонь. Друг или враг?»</w:t>
      </w:r>
    </w:p>
    <w:p w:rsidR="004A6759" w:rsidRPr="004A6759" w:rsidRDefault="004A6759" w:rsidP="004A6759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59">
        <w:rPr>
          <w:rFonts w:ascii="Times New Roman" w:hAnsi="Times New Roman" w:cs="Times New Roman"/>
          <w:b/>
          <w:sz w:val="28"/>
          <w:szCs w:val="28"/>
        </w:rPr>
        <w:t>- 3 место</w:t>
      </w:r>
      <w:r w:rsidRPr="004A6759">
        <w:rPr>
          <w:rFonts w:ascii="Times New Roman" w:hAnsi="Times New Roman" w:cs="Times New Roman"/>
          <w:sz w:val="28"/>
          <w:szCs w:val="28"/>
        </w:rPr>
        <w:t xml:space="preserve"> - МБДОУ «Детский сад № 40 «Антошка»  - видеоролик «Правила пожарной безопасности»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6759">
        <w:rPr>
          <w:b/>
          <w:sz w:val="28"/>
          <w:szCs w:val="28"/>
        </w:rPr>
        <w:t xml:space="preserve">Тематика 5. 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6759">
        <w:rPr>
          <w:b/>
          <w:sz w:val="28"/>
          <w:szCs w:val="28"/>
        </w:rPr>
        <w:t>«Причины пожаров»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lastRenderedPageBreak/>
        <w:t>- 1 место</w:t>
      </w:r>
      <w:r w:rsidRPr="004A6759">
        <w:rPr>
          <w:color w:val="000000"/>
          <w:sz w:val="28"/>
          <w:szCs w:val="28"/>
        </w:rPr>
        <w:t xml:space="preserve"> - МБДОУ «Детский сад № 38 «Ягодка» - видеоролик «Кто предупреждён, тот вооружён» </w:t>
      </w:r>
      <w:proofErr w:type="spellStart"/>
      <w:r w:rsidRPr="004A6759">
        <w:rPr>
          <w:color w:val="000000"/>
          <w:sz w:val="28"/>
          <w:szCs w:val="28"/>
        </w:rPr>
        <w:t>видеообращение</w:t>
      </w:r>
      <w:proofErr w:type="spellEnd"/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color w:val="000000"/>
          <w:sz w:val="28"/>
          <w:szCs w:val="28"/>
        </w:rPr>
        <w:t xml:space="preserve">- </w:t>
      </w:r>
      <w:r w:rsidRPr="004A6759">
        <w:rPr>
          <w:b/>
          <w:color w:val="000000"/>
          <w:sz w:val="28"/>
          <w:szCs w:val="28"/>
        </w:rPr>
        <w:t>2 место</w:t>
      </w:r>
      <w:r w:rsidRPr="004A6759">
        <w:rPr>
          <w:color w:val="000000"/>
          <w:sz w:val="28"/>
          <w:szCs w:val="28"/>
        </w:rPr>
        <w:t xml:space="preserve"> - МБДОУ «Детский сад № 56 «Загадка»  - видеоролик Сказка «Мышкин дом»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- 3 место</w:t>
      </w:r>
      <w:r w:rsidRPr="004A6759">
        <w:rPr>
          <w:color w:val="000000"/>
          <w:sz w:val="28"/>
          <w:szCs w:val="28"/>
        </w:rPr>
        <w:t xml:space="preserve"> - МБДОУ «Детский сад № 79 «Соловушка» - видеоролик «Сохраним лес от пожаров!»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 xml:space="preserve">Тематика 6. 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 w:rsidRPr="004A6759">
        <w:rPr>
          <w:b/>
          <w:sz w:val="28"/>
          <w:szCs w:val="28"/>
        </w:rPr>
        <w:t>«Реклама и юмор в пожарном и спасательном деле»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- 1 место</w:t>
      </w:r>
      <w:r w:rsidRPr="004A6759">
        <w:rPr>
          <w:color w:val="000000"/>
          <w:sz w:val="28"/>
          <w:szCs w:val="28"/>
        </w:rPr>
        <w:t xml:space="preserve"> - МБДОУ «Детский сад № 74 «</w:t>
      </w:r>
      <w:proofErr w:type="spellStart"/>
      <w:r w:rsidRPr="004A6759">
        <w:rPr>
          <w:color w:val="000000"/>
          <w:sz w:val="28"/>
          <w:szCs w:val="28"/>
        </w:rPr>
        <w:t>Семицветик</w:t>
      </w:r>
      <w:proofErr w:type="spellEnd"/>
      <w:r w:rsidRPr="004A6759">
        <w:rPr>
          <w:color w:val="000000"/>
          <w:sz w:val="28"/>
          <w:szCs w:val="28"/>
        </w:rPr>
        <w:t>» - видеоролик «Рассеянная бабушка - 2»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- 2 место</w:t>
      </w:r>
      <w:r w:rsidRPr="004A6759">
        <w:rPr>
          <w:color w:val="000000"/>
          <w:sz w:val="28"/>
          <w:szCs w:val="28"/>
        </w:rPr>
        <w:t xml:space="preserve"> - МБДОУ «Детский сад № 2 «</w:t>
      </w:r>
      <w:proofErr w:type="spellStart"/>
      <w:r w:rsidRPr="004A6759">
        <w:rPr>
          <w:color w:val="000000"/>
          <w:sz w:val="28"/>
          <w:szCs w:val="28"/>
        </w:rPr>
        <w:t>Россияночка</w:t>
      </w:r>
      <w:proofErr w:type="spellEnd"/>
      <w:r w:rsidRPr="004A6759">
        <w:rPr>
          <w:color w:val="000000"/>
          <w:sz w:val="28"/>
          <w:szCs w:val="28"/>
        </w:rPr>
        <w:t>»  - видеоролик «Про Бабу Ягу»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- 3 место</w:t>
      </w:r>
      <w:r w:rsidRPr="004A6759">
        <w:rPr>
          <w:color w:val="000000"/>
          <w:sz w:val="28"/>
          <w:szCs w:val="28"/>
        </w:rPr>
        <w:t xml:space="preserve"> – не присуждено.</w:t>
      </w: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A6759" w:rsidRP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A6759">
        <w:rPr>
          <w:b/>
          <w:color w:val="000000"/>
          <w:sz w:val="28"/>
          <w:szCs w:val="28"/>
        </w:rPr>
        <w:t>Отдельный приз жюри за «Активность, желание творить и добиваться успехов» присуждается</w:t>
      </w:r>
      <w:r w:rsidRPr="004A6759">
        <w:rPr>
          <w:color w:val="000000"/>
          <w:sz w:val="28"/>
          <w:szCs w:val="28"/>
        </w:rPr>
        <w:t xml:space="preserve"> СОГБДОУ «Центр диагностики и консультирования» - видеоролик с участием обучающихся дошкольного возраста с ОВЗ о действиях в условиях пожара «Пожарные учения»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4A6759" w:rsidRPr="00D475E4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D475E4">
        <w:rPr>
          <w:b/>
          <w:sz w:val="28"/>
          <w:szCs w:val="28"/>
        </w:rPr>
        <w:t>Ролики, заслуживающие вашего внимания: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</w:t>
      </w:r>
      <w:r>
        <w:rPr>
          <w:color w:val="000000"/>
          <w:sz w:val="28"/>
          <w:szCs w:val="28"/>
        </w:rPr>
        <w:t xml:space="preserve"> </w:t>
      </w:r>
      <w:r w:rsidRPr="009F5AC5">
        <w:rPr>
          <w:color w:val="000000"/>
          <w:sz w:val="28"/>
          <w:szCs w:val="28"/>
        </w:rPr>
        <w:t xml:space="preserve">7» </w:t>
      </w:r>
      <w:hyperlink r:id="rId5" w:history="1">
        <w:r w:rsidRPr="008524FA">
          <w:rPr>
            <w:rStyle w:val="a4"/>
            <w:sz w:val="28"/>
            <w:szCs w:val="28"/>
          </w:rPr>
          <w:t>https://drive.google.com/file/d/1MtmfNFIrpANxywagCRbrpmaL2IUqsBEw/view?usp=sharing</w:t>
        </w:r>
      </w:hyperlink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 81 «Островок»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8524FA">
          <w:rPr>
            <w:rStyle w:val="a4"/>
            <w:sz w:val="28"/>
            <w:szCs w:val="28"/>
          </w:rPr>
          <w:t>https://drive.google.com/file/d/1BI49nMRYD-osiiHX_xKenvvViGyi7PNZ/view?usp=sharing</w:t>
        </w:r>
      </w:hyperlink>
      <w:r>
        <w:rPr>
          <w:color w:val="000000"/>
          <w:sz w:val="28"/>
          <w:szCs w:val="28"/>
        </w:rPr>
        <w:t xml:space="preserve"> 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 73 «Малыш»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hyperlink r:id="rId7" w:history="1">
        <w:r w:rsidRPr="008524FA">
          <w:rPr>
            <w:rStyle w:val="a4"/>
            <w:sz w:val="28"/>
            <w:szCs w:val="28"/>
          </w:rPr>
          <w:t>https://drive.google.com/file/d/12ODsQpa2PHrqGKZMY71GeJAr1yzm4oTm/view?usp=sharing</w:t>
        </w:r>
      </w:hyperlink>
      <w:r>
        <w:rPr>
          <w:color w:val="000000"/>
          <w:sz w:val="28"/>
          <w:szCs w:val="28"/>
        </w:rPr>
        <w:t xml:space="preserve"> 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№10 «Звёздочка»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hyperlink r:id="rId8" w:history="1">
        <w:r w:rsidRPr="008524FA">
          <w:rPr>
            <w:rStyle w:val="a4"/>
            <w:sz w:val="28"/>
            <w:szCs w:val="28"/>
          </w:rPr>
          <w:t>https://drive.google.com/file/d/1JzKU-jX7l6djiuMCaqlw5d7CdiLKcj9T/view?usp=sharing</w:t>
        </w:r>
      </w:hyperlink>
      <w:r>
        <w:rPr>
          <w:color w:val="000000"/>
          <w:sz w:val="28"/>
          <w:szCs w:val="28"/>
        </w:rPr>
        <w:t xml:space="preserve"> 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 2 «</w:t>
      </w:r>
      <w:proofErr w:type="spellStart"/>
      <w:r w:rsidRPr="009F5AC5">
        <w:rPr>
          <w:color w:val="000000"/>
          <w:sz w:val="28"/>
          <w:szCs w:val="28"/>
        </w:rPr>
        <w:t>Россияночка</w:t>
      </w:r>
      <w:proofErr w:type="spellEnd"/>
      <w:r w:rsidRPr="009F5AC5">
        <w:rPr>
          <w:color w:val="000000"/>
          <w:sz w:val="28"/>
          <w:szCs w:val="28"/>
        </w:rPr>
        <w:t>»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hyperlink r:id="rId9" w:history="1">
        <w:r w:rsidRPr="008524FA">
          <w:rPr>
            <w:rStyle w:val="a4"/>
            <w:sz w:val="28"/>
            <w:szCs w:val="28"/>
          </w:rPr>
          <w:t>https://drive.google.com/file/d/1JdB0GpRR2rRgEJ6N1v7KA4eRDg2eSzuV/view?usp=sharing</w:t>
        </w:r>
      </w:hyperlink>
      <w:r>
        <w:rPr>
          <w:color w:val="000000"/>
          <w:sz w:val="28"/>
          <w:szCs w:val="28"/>
        </w:rPr>
        <w:t xml:space="preserve"> 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 74 «</w:t>
      </w:r>
      <w:proofErr w:type="spellStart"/>
      <w:r w:rsidRPr="009F5AC5">
        <w:rPr>
          <w:color w:val="000000"/>
          <w:sz w:val="28"/>
          <w:szCs w:val="28"/>
        </w:rPr>
        <w:t>Семицветик</w:t>
      </w:r>
      <w:proofErr w:type="spellEnd"/>
      <w:r w:rsidRPr="009F5AC5">
        <w:rPr>
          <w:color w:val="000000"/>
          <w:sz w:val="28"/>
          <w:szCs w:val="28"/>
        </w:rPr>
        <w:t>»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hyperlink r:id="rId10" w:history="1">
        <w:r w:rsidRPr="008524FA">
          <w:rPr>
            <w:rStyle w:val="a4"/>
            <w:sz w:val="28"/>
            <w:szCs w:val="28"/>
          </w:rPr>
          <w:t>https://drive.google.com/file/d/1g6zYnetIOcmO942_l0mJfjIX-3xl090H/view?usp=sharing</w:t>
        </w:r>
      </w:hyperlink>
      <w:r>
        <w:rPr>
          <w:color w:val="000000"/>
          <w:sz w:val="28"/>
          <w:szCs w:val="28"/>
        </w:rPr>
        <w:t xml:space="preserve"> </w:t>
      </w:r>
    </w:p>
    <w:p w:rsidR="004A6759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9F5AC5">
        <w:rPr>
          <w:color w:val="000000"/>
          <w:sz w:val="28"/>
          <w:szCs w:val="28"/>
        </w:rPr>
        <w:t>МБДОУ «Детский сад № 38 «Ягодка»</w:t>
      </w:r>
    </w:p>
    <w:p w:rsidR="004A6759" w:rsidRPr="00534DB8" w:rsidRDefault="004A6759" w:rsidP="004A6759">
      <w:pPr>
        <w:pStyle w:val="p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hyperlink r:id="rId11" w:history="1">
        <w:r w:rsidRPr="008524FA">
          <w:rPr>
            <w:rStyle w:val="a4"/>
            <w:sz w:val="28"/>
            <w:szCs w:val="28"/>
          </w:rPr>
          <w:t>https://drive.google.com/file/d/1VPIyOcSMB1mejMRgTo2WSyV1IPfZZINE/view?usp=sharing</w:t>
        </w:r>
      </w:hyperlink>
      <w:r>
        <w:rPr>
          <w:color w:val="000000"/>
          <w:sz w:val="28"/>
          <w:szCs w:val="28"/>
        </w:rPr>
        <w:t xml:space="preserve"> </w:t>
      </w:r>
    </w:p>
    <w:p w:rsidR="005E60CA" w:rsidRDefault="005E60CA"/>
    <w:sectPr w:rsidR="005E60CA" w:rsidSect="00927B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1C75"/>
    <w:multiLevelType w:val="hybridMultilevel"/>
    <w:tmpl w:val="0C4048A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759"/>
    <w:rsid w:val="004A6759"/>
    <w:rsid w:val="005E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A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A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6759"/>
  </w:style>
  <w:style w:type="paragraph" w:customStyle="1" w:styleId="p13">
    <w:name w:val="p13"/>
    <w:basedOn w:val="a"/>
    <w:rsid w:val="004A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4A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A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4A6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zKU-jX7l6djiuMCaqlw5d7CdiLKcj9T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ODsQpa2PHrqGKZMY71GeJAr1yzm4oTm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I49nMRYD-osiiHX_xKenvvViGyi7PNZ/view?usp=sharing" TargetMode="External"/><Relationship Id="rId11" Type="http://schemas.openxmlformats.org/officeDocument/2006/relationships/hyperlink" Target="https://drive.google.com/file/d/1VPIyOcSMB1mejMRgTo2WSyV1IPfZZINE/view?usp=sharing" TargetMode="External"/><Relationship Id="rId5" Type="http://schemas.openxmlformats.org/officeDocument/2006/relationships/hyperlink" Target="https://drive.google.com/file/d/1MtmfNFIrpANxywagCRbrpmaL2IUqsBEw/view?usp=sharing" TargetMode="External"/><Relationship Id="rId10" Type="http://schemas.openxmlformats.org/officeDocument/2006/relationships/hyperlink" Target="https://drive.google.com/file/d/1g6zYnetIOcmO942_l0mJfjIX-3xl090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dB0GpRR2rRgEJ6N1v7KA4eRDg2eSzuV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2023-10-13T07:08:00Z</cp:lastPrinted>
  <dcterms:created xsi:type="dcterms:W3CDTF">2023-10-13T07:08:00Z</dcterms:created>
  <dcterms:modified xsi:type="dcterms:W3CDTF">2023-10-13T07:09:00Z</dcterms:modified>
</cp:coreProperties>
</file>